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5EC" w:rsidRPr="005605EC" w:rsidRDefault="005605EC" w:rsidP="005605EC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5605EC">
        <w:rPr>
          <w:rFonts w:ascii="Times New Roman" w:hAnsi="Times New Roman"/>
          <w:b/>
          <w:sz w:val="28"/>
          <w:szCs w:val="28"/>
        </w:rPr>
        <w:t>Конкурсное задание №1</w:t>
      </w:r>
    </w:p>
    <w:p w:rsidR="005605EC" w:rsidRPr="005605EC" w:rsidRDefault="005605EC" w:rsidP="005605EC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5605EC">
        <w:rPr>
          <w:rFonts w:ascii="Times New Roman" w:hAnsi="Times New Roman"/>
          <w:b/>
          <w:sz w:val="28"/>
          <w:szCs w:val="28"/>
        </w:rPr>
        <w:t>Конкурса городов «Города для детей.2019»</w:t>
      </w:r>
    </w:p>
    <w:p w:rsidR="005605EC" w:rsidRPr="00391F33" w:rsidRDefault="005605EC" w:rsidP="005605EC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1F33" w:rsidRPr="00391F33" w:rsidRDefault="00391F33" w:rsidP="00BA7ACB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8828C3">
        <w:rPr>
          <w:rFonts w:ascii="Times New Roman" w:eastAsiaTheme="minorHAnsi" w:hAnsi="Times New Roman"/>
          <w:b/>
          <w:sz w:val="28"/>
          <w:szCs w:val="28"/>
        </w:rPr>
        <w:t>«По праву памяти»</w:t>
      </w:r>
    </w:p>
    <w:p w:rsidR="00391F33" w:rsidRPr="008828C3" w:rsidRDefault="00391F33" w:rsidP="00BA7ACB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391F33" w:rsidRDefault="00391F33" w:rsidP="00BA7AC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828C3">
        <w:rPr>
          <w:rFonts w:ascii="Times New Roman" w:eastAsiaTheme="minorHAnsi" w:hAnsi="Times New Roman"/>
          <w:sz w:val="28"/>
          <w:szCs w:val="28"/>
        </w:rPr>
        <w:t xml:space="preserve">Для каждого жителя Ломоносовского района «блокада Ленинграда» – не просто слова. Вражеское кольцо вокруг Ленинграда сомкнулось в сентябре 1941 года. А </w:t>
      </w:r>
      <w:proofErr w:type="gramStart"/>
      <w:r w:rsidRPr="008828C3">
        <w:rPr>
          <w:rFonts w:ascii="Times New Roman" w:eastAsiaTheme="minorHAnsi" w:hAnsi="Times New Roman"/>
          <w:sz w:val="28"/>
          <w:szCs w:val="28"/>
        </w:rPr>
        <w:t>на части территории</w:t>
      </w:r>
      <w:proofErr w:type="gramEnd"/>
      <w:r w:rsidRPr="008828C3">
        <w:rPr>
          <w:rFonts w:ascii="Times New Roman" w:eastAsiaTheme="minorHAnsi" w:hAnsi="Times New Roman"/>
          <w:sz w:val="28"/>
          <w:szCs w:val="28"/>
        </w:rPr>
        <w:t xml:space="preserve"> Ломоносовского района образовался </w:t>
      </w:r>
      <w:proofErr w:type="spellStart"/>
      <w:r w:rsidRPr="008828C3">
        <w:rPr>
          <w:rFonts w:ascii="Times New Roman" w:eastAsiaTheme="minorHAnsi" w:hAnsi="Times New Roman"/>
          <w:sz w:val="28"/>
          <w:szCs w:val="28"/>
        </w:rPr>
        <w:t>Ораниенбаумский</w:t>
      </w:r>
      <w:proofErr w:type="spellEnd"/>
      <w:r w:rsidRPr="008828C3">
        <w:rPr>
          <w:rFonts w:ascii="Times New Roman" w:eastAsiaTheme="minorHAnsi" w:hAnsi="Times New Roman"/>
          <w:sz w:val="28"/>
          <w:szCs w:val="28"/>
        </w:rPr>
        <w:t xml:space="preserve"> приморский плацдарм, протяж</w:t>
      </w:r>
      <w:r>
        <w:rPr>
          <w:rFonts w:ascii="Times New Roman" w:eastAsiaTheme="minorHAnsi" w:hAnsi="Times New Roman"/>
          <w:sz w:val="28"/>
          <w:szCs w:val="28"/>
        </w:rPr>
        <w:t>ё</w:t>
      </w:r>
      <w:r w:rsidRPr="008828C3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н</w:t>
      </w:r>
      <w:r w:rsidRPr="008828C3">
        <w:rPr>
          <w:rFonts w:ascii="Times New Roman" w:eastAsiaTheme="minorHAnsi" w:hAnsi="Times New Roman"/>
          <w:sz w:val="28"/>
          <w:szCs w:val="28"/>
        </w:rPr>
        <w:t>остью в 65 километров по берегу Финского залива. Отрезанный от основных сил Красной армии, находясь в двойном кольце блокады, этот плацдарм с сентября 1941-го по январь 1944-го стойко сдерживал натиск фашистских войск.</w:t>
      </w:r>
    </w:p>
    <w:p w:rsidR="00391F33" w:rsidRDefault="00391F33" w:rsidP="00BA7AC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Ассоциация школьных музеев «Ступени памяти» инициировала несколько районных историко-документальных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выставок о земляках</w:t>
      </w:r>
      <w:proofErr w:type="gramEnd"/>
      <w:r>
        <w:rPr>
          <w:rFonts w:ascii="Times New Roman" w:eastAsiaTheme="minorHAnsi" w:hAnsi="Times New Roman"/>
          <w:sz w:val="28"/>
          <w:szCs w:val="28"/>
        </w:rPr>
        <w:t>, внёсших вклад в Победу в Великой Отечественной войне</w:t>
      </w:r>
      <w:r w:rsidR="00AF2B70">
        <w:rPr>
          <w:rFonts w:ascii="Times New Roman" w:eastAsiaTheme="minorHAnsi" w:hAnsi="Times New Roman"/>
          <w:sz w:val="28"/>
          <w:szCs w:val="28"/>
        </w:rPr>
        <w:t xml:space="preserve"> и в снятие блокады Ленинграда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0039AA" w:rsidRPr="000039AA" w:rsidRDefault="00391F33" w:rsidP="00BA7AC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Так, </w:t>
      </w:r>
      <w:r w:rsidR="000039AA" w:rsidRPr="00391F33">
        <w:rPr>
          <w:rFonts w:ascii="Times New Roman" w:hAnsi="Times New Roman"/>
          <w:sz w:val="28"/>
          <w:szCs w:val="28"/>
        </w:rPr>
        <w:t>21 февраля</w:t>
      </w:r>
      <w:r w:rsidR="00AF2B70">
        <w:rPr>
          <w:rFonts w:ascii="Times New Roman" w:hAnsi="Times New Roman"/>
          <w:sz w:val="28"/>
          <w:szCs w:val="28"/>
        </w:rPr>
        <w:t xml:space="preserve"> 2019 года</w:t>
      </w:r>
      <w:r w:rsidR="000039AA" w:rsidRPr="00391F33">
        <w:rPr>
          <w:rFonts w:ascii="Times New Roman" w:hAnsi="Times New Roman"/>
          <w:sz w:val="28"/>
          <w:szCs w:val="28"/>
        </w:rPr>
        <w:t xml:space="preserve"> Ассоциация школьных музеев Ломоносовского района «Ступени памяти» представила первую в нашем</w:t>
      </w:r>
      <w:r w:rsidR="000039AA">
        <w:rPr>
          <w:rFonts w:ascii="Times New Roman" w:hAnsi="Times New Roman"/>
          <w:sz w:val="28"/>
          <w:szCs w:val="28"/>
        </w:rPr>
        <w:t xml:space="preserve"> районе интерактивную музейно-</w:t>
      </w:r>
      <w:r w:rsidR="000039AA" w:rsidRPr="00391F33">
        <w:rPr>
          <w:rFonts w:ascii="Times New Roman" w:hAnsi="Times New Roman"/>
          <w:sz w:val="28"/>
          <w:szCs w:val="28"/>
        </w:rPr>
        <w:t xml:space="preserve">краеведческую выставку «Подвиг моего земляка» из коллекций школьных музеев образовательных учреждений. </w:t>
      </w:r>
    </w:p>
    <w:p w:rsidR="000039AA" w:rsidRDefault="00FB4B21" w:rsidP="00BA7A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7CB7656" wp14:editId="3387A011">
            <wp:simplePos x="0" y="0"/>
            <wp:positionH relativeFrom="column">
              <wp:posOffset>2775585</wp:posOffset>
            </wp:positionH>
            <wp:positionV relativeFrom="paragraph">
              <wp:posOffset>2619375</wp:posOffset>
            </wp:positionV>
            <wp:extent cx="3191510" cy="1934845"/>
            <wp:effectExtent l="0" t="0" r="8890" b="8255"/>
            <wp:wrapTight wrapText="bothSides">
              <wp:wrapPolygon edited="0">
                <wp:start x="0" y="0"/>
                <wp:lineTo x="0" y="21479"/>
                <wp:lineTo x="21531" y="21479"/>
                <wp:lineTo x="2153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5146DA9" wp14:editId="2BBFE328">
            <wp:simplePos x="0" y="0"/>
            <wp:positionH relativeFrom="column">
              <wp:posOffset>-27940</wp:posOffset>
            </wp:positionH>
            <wp:positionV relativeFrom="paragraph">
              <wp:posOffset>255905</wp:posOffset>
            </wp:positionV>
            <wp:extent cx="3508375" cy="2130425"/>
            <wp:effectExtent l="0" t="0" r="0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9AA" w:rsidRPr="00391F33">
        <w:rPr>
          <w:rFonts w:ascii="Times New Roman" w:hAnsi="Times New Roman"/>
          <w:sz w:val="28"/>
          <w:szCs w:val="28"/>
        </w:rPr>
        <w:t>Тематические экспозиции были представлены в фойе Ломоносовского Районного Дворца культуры д</w:t>
      </w:r>
      <w:r w:rsidR="000039AA">
        <w:rPr>
          <w:rFonts w:ascii="Times New Roman" w:hAnsi="Times New Roman"/>
          <w:sz w:val="28"/>
          <w:szCs w:val="28"/>
        </w:rPr>
        <w:t>. Горбунки. Экскурсоводы –</w:t>
      </w:r>
      <w:r w:rsidR="000039AA" w:rsidRPr="00391F33">
        <w:rPr>
          <w:rFonts w:ascii="Times New Roman" w:hAnsi="Times New Roman"/>
          <w:sz w:val="28"/>
          <w:szCs w:val="28"/>
        </w:rPr>
        <w:t xml:space="preserve"> школьники</w:t>
      </w:r>
      <w:r w:rsidR="000039AA">
        <w:rPr>
          <w:rFonts w:ascii="Times New Roman" w:hAnsi="Times New Roman"/>
          <w:sz w:val="28"/>
          <w:szCs w:val="28"/>
        </w:rPr>
        <w:t xml:space="preserve"> разных возрастов –</w:t>
      </w:r>
      <w:r w:rsidR="000039AA" w:rsidRPr="00391F33">
        <w:rPr>
          <w:rFonts w:ascii="Times New Roman" w:hAnsi="Times New Roman"/>
          <w:sz w:val="28"/>
          <w:szCs w:val="28"/>
        </w:rPr>
        <w:t xml:space="preserve"> рассказывали о своих героях и экспонатах, которые привезли с собой. </w:t>
      </w:r>
      <w:r w:rsidR="000039AA">
        <w:rPr>
          <w:rFonts w:ascii="Times New Roman" w:hAnsi="Times New Roman"/>
          <w:sz w:val="28"/>
          <w:szCs w:val="28"/>
        </w:rPr>
        <w:t>После посещения выставки гостей ждал праздничный концерт, посвящённый Дню защитника Отечества. Далее выставка вернулась в стены школьных музеев, где</w:t>
      </w:r>
      <w:r w:rsidR="000039AA" w:rsidRPr="00391F33">
        <w:rPr>
          <w:rFonts w:ascii="Times New Roman" w:hAnsi="Times New Roman"/>
          <w:sz w:val="28"/>
          <w:szCs w:val="28"/>
        </w:rPr>
        <w:t xml:space="preserve"> имеется гораздо больше информации военно-патриотической тематик</w:t>
      </w:r>
      <w:r w:rsidR="000039AA">
        <w:rPr>
          <w:rFonts w:ascii="Times New Roman" w:hAnsi="Times New Roman"/>
          <w:sz w:val="28"/>
          <w:szCs w:val="28"/>
        </w:rPr>
        <w:t>и, чем было возможно представить на общей, районной выставке. Кроме этого, не все жители могут посетить районный ДК, а вот в музеи в своих поселениях им прийти удобнее. Ш</w:t>
      </w:r>
      <w:r w:rsidR="000039AA" w:rsidRPr="00391F33">
        <w:rPr>
          <w:rFonts w:ascii="Times New Roman" w:hAnsi="Times New Roman"/>
          <w:sz w:val="28"/>
          <w:szCs w:val="28"/>
        </w:rPr>
        <w:t xml:space="preserve">кольные музеи </w:t>
      </w:r>
      <w:r w:rsidR="000039AA" w:rsidRPr="00391F33">
        <w:rPr>
          <w:rFonts w:ascii="Times New Roman" w:hAnsi="Times New Roman"/>
          <w:sz w:val="28"/>
          <w:szCs w:val="28"/>
        </w:rPr>
        <w:lastRenderedPageBreak/>
        <w:t>всег</w:t>
      </w:r>
      <w:r w:rsidR="000039AA">
        <w:rPr>
          <w:rFonts w:ascii="Times New Roman" w:hAnsi="Times New Roman"/>
          <w:sz w:val="28"/>
          <w:szCs w:val="28"/>
        </w:rPr>
        <w:t xml:space="preserve">да готовы принять всех желающих в своих стенах, где экскурсоводы </w:t>
      </w:r>
      <w:r w:rsidR="000039AA" w:rsidRPr="00391F33">
        <w:rPr>
          <w:rFonts w:ascii="Times New Roman" w:hAnsi="Times New Roman"/>
          <w:sz w:val="28"/>
          <w:szCs w:val="28"/>
        </w:rPr>
        <w:t xml:space="preserve">расскажут более подробно о героическом прошлом </w:t>
      </w:r>
      <w:r w:rsidR="000039AA">
        <w:rPr>
          <w:rFonts w:ascii="Times New Roman" w:hAnsi="Times New Roman"/>
          <w:sz w:val="28"/>
          <w:szCs w:val="28"/>
        </w:rPr>
        <w:t>нашего</w:t>
      </w:r>
      <w:r w:rsidR="000039AA" w:rsidRPr="00391F33">
        <w:rPr>
          <w:rFonts w:ascii="Times New Roman" w:hAnsi="Times New Roman"/>
          <w:sz w:val="28"/>
          <w:szCs w:val="28"/>
        </w:rPr>
        <w:t xml:space="preserve"> края.</w:t>
      </w:r>
      <w:r w:rsidR="000039AA">
        <w:rPr>
          <w:rFonts w:ascii="Times New Roman" w:hAnsi="Times New Roman"/>
          <w:sz w:val="28"/>
          <w:szCs w:val="28"/>
        </w:rPr>
        <w:t xml:space="preserve"> </w:t>
      </w:r>
    </w:p>
    <w:p w:rsidR="00BA7ACB" w:rsidRPr="00BA7ACB" w:rsidRDefault="00BA7ACB" w:rsidP="00BA7A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BA7ACB">
        <w:rPr>
          <w:rFonts w:ascii="Times New Roman" w:hAnsi="Times New Roman"/>
          <w:sz w:val="28"/>
          <w:szCs w:val="28"/>
        </w:rPr>
        <w:t xml:space="preserve"> канун праздника Победы в Великой Отечественной войне 7 мая </w:t>
      </w:r>
      <w:r>
        <w:rPr>
          <w:rFonts w:ascii="Times New Roman" w:hAnsi="Times New Roman"/>
          <w:sz w:val="28"/>
          <w:szCs w:val="28"/>
        </w:rPr>
        <w:t xml:space="preserve">2019 года </w:t>
      </w:r>
      <w:r w:rsidRPr="00BA7ACB">
        <w:rPr>
          <w:rFonts w:ascii="Times New Roman" w:hAnsi="Times New Roman"/>
          <w:sz w:val="28"/>
          <w:szCs w:val="28"/>
        </w:rPr>
        <w:t xml:space="preserve">прошла районная интерактивная выставка по экспозициям школьных музеев Ассоциации «Ступени памяти» </w:t>
      </w:r>
      <w:r>
        <w:rPr>
          <w:rFonts w:ascii="Times New Roman" w:hAnsi="Times New Roman"/>
          <w:sz w:val="28"/>
          <w:szCs w:val="28"/>
        </w:rPr>
        <w:t xml:space="preserve">под девизом </w:t>
      </w:r>
      <w:r w:rsidRPr="00BA7ACB">
        <w:rPr>
          <w:rFonts w:ascii="Times New Roman" w:hAnsi="Times New Roman"/>
          <w:sz w:val="28"/>
          <w:szCs w:val="28"/>
        </w:rPr>
        <w:t>«Реликвия в моей семье». Уникальные тематические материалы в сопровождении юных экскурсоводов представили 9 музейных объединений обр</w:t>
      </w:r>
      <w:r>
        <w:rPr>
          <w:rFonts w:ascii="Times New Roman" w:hAnsi="Times New Roman"/>
          <w:sz w:val="28"/>
          <w:szCs w:val="28"/>
        </w:rPr>
        <w:t>азовательных учреждений района.</w:t>
      </w:r>
    </w:p>
    <w:p w:rsidR="00BA7ACB" w:rsidRDefault="00BA7ACB" w:rsidP="00BA7A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7ACB">
        <w:rPr>
          <w:rFonts w:ascii="Times New Roman" w:hAnsi="Times New Roman"/>
          <w:sz w:val="28"/>
          <w:szCs w:val="28"/>
        </w:rPr>
        <w:t>Старинные фотографии, солдатские письма, личные вещи ветеранов в рассказах школьных экскурсоводов будто оживали, воссоздавая атмосферу того, уже далекого военного прошлого. Представляя своих родных героев, было видно</w:t>
      </w:r>
      <w:r>
        <w:rPr>
          <w:rFonts w:ascii="Times New Roman" w:hAnsi="Times New Roman"/>
          <w:sz w:val="28"/>
          <w:szCs w:val="28"/>
        </w:rPr>
        <w:t>,</w:t>
      </w:r>
      <w:r w:rsidRPr="00BA7ACB">
        <w:rPr>
          <w:rFonts w:ascii="Times New Roman" w:hAnsi="Times New Roman"/>
          <w:sz w:val="28"/>
          <w:szCs w:val="28"/>
        </w:rPr>
        <w:t xml:space="preserve"> что ребята гордятся своей родословной и очень хотят, чтобы все узнали об их, пусть и далеком, подвиге. Ведь это была их малая частица Бессмертного полка нашей Родины.</w:t>
      </w:r>
    </w:p>
    <w:p w:rsidR="00391F33" w:rsidRPr="005605EC" w:rsidRDefault="00391F33" w:rsidP="005605EC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A7ACB" w:rsidRDefault="005605EC" w:rsidP="005605EC">
      <w:pPr>
        <w:spacing w:after="200" w:line="276" w:lineRule="auto"/>
      </w:pPr>
      <w:r w:rsidRPr="005605EC">
        <w:t>Ссылк</w:t>
      </w:r>
      <w:r w:rsidR="00BA7ACB">
        <w:t>и</w:t>
      </w:r>
      <w:r w:rsidRPr="005605EC">
        <w:t xml:space="preserve">: </w:t>
      </w:r>
      <w:hyperlink r:id="rId7" w:history="1">
        <w:r w:rsidR="00BA7ACB" w:rsidRPr="00A4018C">
          <w:rPr>
            <w:rStyle w:val="a6"/>
          </w:rPr>
          <w:t>https://www.lomolenobl.ru/fotoreportazh-koncert-ko-dnju-pobedy-vo-dvorce-kultury-gorbunki/</w:t>
        </w:r>
      </w:hyperlink>
    </w:p>
    <w:p w:rsidR="005605EC" w:rsidRDefault="00AF2B70" w:rsidP="005605EC">
      <w:pPr>
        <w:spacing w:after="200" w:line="276" w:lineRule="auto"/>
      </w:pPr>
      <w:hyperlink r:id="rId8" w:history="1">
        <w:r w:rsidR="00BA7ACB" w:rsidRPr="00A4018C">
          <w:rPr>
            <w:rStyle w:val="a6"/>
          </w:rPr>
          <w:t>http://cdt.lmn.su/category/novosti/page/2/</w:t>
        </w:r>
      </w:hyperlink>
    </w:p>
    <w:p w:rsidR="00BA7ACB" w:rsidRDefault="00AF2B70" w:rsidP="005605EC">
      <w:pPr>
        <w:spacing w:after="200" w:line="276" w:lineRule="auto"/>
      </w:pPr>
      <w:hyperlink r:id="rId9" w:history="1">
        <w:r w:rsidRPr="00377C6C">
          <w:rPr>
            <w:rStyle w:val="a6"/>
          </w:rPr>
          <w:t>https://vk.com/cdtlmn?z=album-139549421_263562449</w:t>
        </w:r>
      </w:hyperlink>
    </w:p>
    <w:p w:rsidR="00AF2B70" w:rsidRDefault="00AF2B70" w:rsidP="005605EC">
      <w:pPr>
        <w:spacing w:after="200" w:line="276" w:lineRule="auto"/>
      </w:pPr>
      <w:hyperlink r:id="rId10" w:history="1">
        <w:r w:rsidRPr="00377C6C">
          <w:rPr>
            <w:rStyle w:val="a6"/>
          </w:rPr>
          <w:t>https://vk.com/cdtlmn?w=wall-139549421_952</w:t>
        </w:r>
      </w:hyperlink>
    </w:p>
    <w:p w:rsidR="00AF2B70" w:rsidRDefault="00AF2B70" w:rsidP="005605EC">
      <w:pPr>
        <w:spacing w:after="200" w:line="276" w:lineRule="auto"/>
      </w:pPr>
      <w:hyperlink r:id="rId11" w:history="1">
        <w:r w:rsidRPr="00377C6C">
          <w:rPr>
            <w:rStyle w:val="a6"/>
          </w:rPr>
          <w:t>https://vk.com/cdtlmn?w=wall-139549421_855</w:t>
        </w:r>
      </w:hyperlink>
    </w:p>
    <w:p w:rsidR="00AF2B70" w:rsidRPr="005605EC" w:rsidRDefault="00AF2B70" w:rsidP="005605EC">
      <w:pPr>
        <w:spacing w:after="200" w:line="276" w:lineRule="auto"/>
      </w:pPr>
      <w:bookmarkStart w:id="0" w:name="_GoBack"/>
      <w:bookmarkEnd w:id="0"/>
    </w:p>
    <w:sectPr w:rsidR="00AF2B70" w:rsidRPr="00560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5EC"/>
    <w:rsid w:val="000039AA"/>
    <w:rsid w:val="000D07E7"/>
    <w:rsid w:val="00391F33"/>
    <w:rsid w:val="00550077"/>
    <w:rsid w:val="005605EC"/>
    <w:rsid w:val="008828C3"/>
    <w:rsid w:val="00AD55B3"/>
    <w:rsid w:val="00AF2B70"/>
    <w:rsid w:val="00BA7ACB"/>
    <w:rsid w:val="00C84A3B"/>
    <w:rsid w:val="00FB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F33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4A3B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39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1F3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A7A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F33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4A3B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39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1F3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A7A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t.lmn.su/category/novosti/page/2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omolenobl.ru/fotoreportazh-koncert-ko-dnju-pobedy-vo-dvorce-kultury-gorbunki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vk.com/cdtlmn?w=wall-139549421_855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vk.com/cdtlmn?w=wall-139549421_95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cdtlmn?z=album-139549421_2635624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2019-06-24T07:59:00Z</dcterms:created>
  <dcterms:modified xsi:type="dcterms:W3CDTF">2019-06-27T14:47:00Z</dcterms:modified>
</cp:coreProperties>
</file>